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6FD26173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6845C7" w:rsidRPr="009247A0">
        <w:rPr>
          <w:rFonts w:cstheme="minorHAnsi"/>
          <w:b/>
          <w:bCs/>
        </w:rPr>
        <w:t>4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509AF9F9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6845C7" w:rsidRPr="009247A0">
        <w:rPr>
          <w:rFonts w:cstheme="minorHAnsi"/>
          <w:b/>
          <w:bCs/>
        </w:rPr>
        <w:t>4</w:t>
      </w:r>
      <w:r w:rsidR="002D3D11" w:rsidRPr="009247A0">
        <w:rPr>
          <w:rFonts w:cstheme="minorHAnsi"/>
          <w:b/>
          <w:bCs/>
        </w:rPr>
        <w:t>-</w:t>
      </w:r>
      <w:r w:rsidR="00C4085C" w:rsidRPr="009247A0">
        <w:rPr>
          <w:rFonts w:cstheme="minorHAnsi"/>
          <w:b/>
          <w:bCs/>
        </w:rPr>
        <w:t>2</w:t>
      </w:r>
      <w:r w:rsidR="009247A0" w:rsidRPr="009247A0">
        <w:rPr>
          <w:rFonts w:cstheme="minorHAnsi"/>
          <w:b/>
          <w:bCs/>
        </w:rPr>
        <w:t>7</w:t>
      </w:r>
    </w:p>
    <w:p w14:paraId="305E4BB1" w14:textId="3EE4BF71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9247A0" w:rsidRPr="009247A0">
        <w:rPr>
          <w:rFonts w:cstheme="minorHAnsi"/>
          <w:b/>
          <w:bCs/>
        </w:rPr>
        <w:t>3</w:t>
      </w:r>
      <w:r w:rsidR="00666A31" w:rsidRPr="009247A0">
        <w:rPr>
          <w:rFonts w:cstheme="minorHAnsi"/>
          <w:b/>
          <w:bCs/>
        </w:rPr>
        <w:t>0</w:t>
      </w:r>
      <w:r w:rsidR="007A2F86" w:rsidRPr="009247A0">
        <w:rPr>
          <w:rFonts w:cstheme="minorHAnsi"/>
          <w:b/>
          <w:bCs/>
        </w:rPr>
        <w:t>.12</w:t>
      </w:r>
      <w:r w:rsidR="006845C7" w:rsidRPr="009247A0">
        <w:rPr>
          <w:rFonts w:cstheme="minorHAnsi"/>
          <w:b/>
          <w:bCs/>
        </w:rPr>
        <w:t>.2024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7DE8AB62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60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661D315B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9247A0" w:rsidRPr="009247A0">
        <w:rPr>
          <w:rFonts w:cstheme="minorHAnsi"/>
        </w:rPr>
        <w:t>3</w:t>
      </w:r>
      <w:r w:rsidR="00666A31" w:rsidRPr="009247A0">
        <w:rPr>
          <w:rFonts w:cstheme="minorHAnsi"/>
        </w:rPr>
        <w:t>0</w:t>
      </w:r>
      <w:r w:rsidR="007A2F86" w:rsidRPr="009247A0">
        <w:rPr>
          <w:rFonts w:cstheme="minorHAnsi"/>
        </w:rPr>
        <w:t>.12</w:t>
      </w:r>
      <w:r w:rsidR="00653597" w:rsidRPr="009247A0">
        <w:rPr>
          <w:rFonts w:cstheme="minorHAnsi"/>
        </w:rPr>
        <w:t>.</w:t>
      </w:r>
      <w:r w:rsidR="006845C7" w:rsidRPr="009247A0">
        <w:rPr>
          <w:rFonts w:cstheme="minorHAnsi"/>
        </w:rPr>
        <w:t>2024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0788223A" w14:textId="77777777" w:rsidR="002D3D11" w:rsidRPr="009247A0" w:rsidRDefault="002D3D11" w:rsidP="002D3D11">
      <w:pPr>
        <w:pStyle w:val="Bezproreda"/>
        <w:ind w:left="785"/>
        <w:jc w:val="both"/>
        <w:rPr>
          <w:rFonts w:cstheme="minorHAnsi"/>
        </w:rPr>
      </w:pPr>
    </w:p>
    <w:p w14:paraId="2A0C5E94" w14:textId="77777777" w:rsidR="009247A0" w:rsidRPr="009247A0" w:rsidRDefault="009247A0" w:rsidP="009247A0">
      <w:pPr>
        <w:pStyle w:val="Bezproreda"/>
        <w:numPr>
          <w:ilvl w:val="0"/>
          <w:numId w:val="4"/>
        </w:numPr>
        <w:rPr>
          <w:rFonts w:cstheme="minorHAnsi"/>
        </w:rPr>
      </w:pPr>
      <w:r w:rsidRPr="009247A0">
        <w:rPr>
          <w:rFonts w:cstheme="minorHAnsi"/>
        </w:rPr>
        <w:t>Usvajanje Zapisnika s 59. sjednice Školskog odbora</w:t>
      </w:r>
    </w:p>
    <w:p w14:paraId="37951361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Usvajanje Financijskog plana za 2025. godinu</w:t>
      </w:r>
    </w:p>
    <w:p w14:paraId="6D15523E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Usvajanje Obrazloženja financijskog plana za 2025. godinu s projekcijama za 2026. i 2027. godinu</w:t>
      </w:r>
    </w:p>
    <w:p w14:paraId="660104D7" w14:textId="77777777" w:rsidR="009247A0" w:rsidRPr="009247A0" w:rsidRDefault="009247A0" w:rsidP="009247A0">
      <w:pPr>
        <w:pStyle w:val="Odlomakpopisa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9247A0">
        <w:rPr>
          <w:rFonts w:cstheme="minorHAnsi"/>
        </w:rPr>
        <w:t xml:space="preserve">Izvješće o stanju sigurnosti, provođenju preventivnih programa te mjerama poduzetim u cilju zaštite prava učenika tijekom prvog polugodišta školske godine 2024./2025. </w:t>
      </w:r>
    </w:p>
    <w:p w14:paraId="502390BC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42E2A221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 5</w:t>
      </w:r>
      <w:r w:rsidR="009247A0">
        <w:rPr>
          <w:rFonts w:cstheme="minorHAnsi"/>
        </w:rPr>
        <w:t>9</w:t>
      </w:r>
      <w:r w:rsidRPr="009247A0">
        <w:rPr>
          <w:rFonts w:cstheme="minorHAnsi"/>
        </w:rPr>
        <w:t>. sjednice Školskog odbora</w:t>
      </w:r>
    </w:p>
    <w:p w14:paraId="4947BF42" w14:textId="224F5400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>.) Jednoglasno je usvojen Financijski plan za 2025. godinu</w:t>
      </w:r>
    </w:p>
    <w:p w14:paraId="1147672C" w14:textId="2FF2F87E" w:rsidR="009247A0" w:rsidRDefault="009247A0" w:rsidP="009247A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Ad3.) Jednoglasno je usvojeno Obrazloženje financijskog plana za 2025. godinu s projekcijama za 2026. i 2027. godinu</w:t>
      </w:r>
    </w:p>
    <w:p w14:paraId="3A38C07C" w14:textId="2D9A6C50" w:rsidR="009247A0" w:rsidRPr="009247A0" w:rsidRDefault="009247A0" w:rsidP="009247A0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Ad4.) Ravnateljica Osnovne škole Starigrad uredno je podnijela Izvješće o stanju sigurnosti, provođenju preventivnih programa te mjerama poduzetim u cilju zaštite prava učenika tijekom prvog polugodišta školske godine 2024./2025.</w:t>
      </w: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165BDC"/>
    <w:rsid w:val="001D28CD"/>
    <w:rsid w:val="001E489F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C2467"/>
    <w:rsid w:val="007C7DBE"/>
    <w:rsid w:val="007F1248"/>
    <w:rsid w:val="00857AE0"/>
    <w:rsid w:val="008F1E6F"/>
    <w:rsid w:val="00900584"/>
    <w:rsid w:val="009150B3"/>
    <w:rsid w:val="009211E5"/>
    <w:rsid w:val="009247A0"/>
    <w:rsid w:val="00956EB3"/>
    <w:rsid w:val="00974F19"/>
    <w:rsid w:val="00995B08"/>
    <w:rsid w:val="009F3B29"/>
    <w:rsid w:val="00A04F3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2025-01-02T08:11:00Z</cp:lastPrinted>
  <dcterms:created xsi:type="dcterms:W3CDTF">2025-01-02T08:11:00Z</dcterms:created>
  <dcterms:modified xsi:type="dcterms:W3CDTF">2025-01-02T08:11:00Z</dcterms:modified>
</cp:coreProperties>
</file>